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0CFF" w14:textId="77777777" w:rsidR="002B3D31" w:rsidRPr="002B3D31" w:rsidRDefault="002B3D31" w:rsidP="002B3D31">
      <w:pPr>
        <w:shd w:val="clear" w:color="auto" w:fill="FDFCFB"/>
        <w:jc w:val="both"/>
        <w:rPr>
          <w:rFonts w:ascii="Arial" w:hAnsi="Arial" w:cs="Arial"/>
        </w:rPr>
      </w:pPr>
      <w:r w:rsidRPr="002B3D31">
        <w:rPr>
          <w:rFonts w:ascii="Arial" w:hAnsi="Arial" w:cs="Arial"/>
        </w:rPr>
        <w:t>Wałbrzyska Specjalna Strefa Ekonomiczna "INVEST-PARK" wspólnie z</w:t>
      </w:r>
      <w:r w:rsidRPr="002B3D31">
        <w:rPr>
          <w:rFonts w:ascii="Arial" w:hAnsi="Arial" w:cs="Arial"/>
          <w:b/>
          <w:bCs/>
        </w:rPr>
        <w:t> </w:t>
      </w:r>
      <w:proofErr w:type="spellStart"/>
      <w:r w:rsidRPr="002B3D31">
        <w:rPr>
          <w:rFonts w:ascii="Arial" w:hAnsi="Arial" w:cs="Arial"/>
          <w:b/>
          <w:bCs/>
        </w:rPr>
        <w:t>Windhunter</w:t>
      </w:r>
      <w:proofErr w:type="spellEnd"/>
      <w:r w:rsidRPr="002B3D31">
        <w:rPr>
          <w:rFonts w:ascii="Arial" w:hAnsi="Arial" w:cs="Arial"/>
          <w:b/>
          <w:bCs/>
        </w:rPr>
        <w:t xml:space="preserve"> </w:t>
      </w:r>
      <w:proofErr w:type="spellStart"/>
      <w:r w:rsidRPr="002B3D31">
        <w:rPr>
          <w:rFonts w:ascii="Arial" w:hAnsi="Arial" w:cs="Arial"/>
          <w:b/>
          <w:bCs/>
        </w:rPr>
        <w:t>Academy</w:t>
      </w:r>
      <w:proofErr w:type="spellEnd"/>
      <w:r w:rsidRPr="002B3D31">
        <w:rPr>
          <w:rFonts w:ascii="Arial" w:hAnsi="Arial" w:cs="Arial"/>
          <w:b/>
          <w:bCs/>
        </w:rPr>
        <w:t xml:space="preserve">, </w:t>
      </w:r>
      <w:r w:rsidRPr="002B3D31">
        <w:rPr>
          <w:rFonts w:ascii="Arial" w:hAnsi="Arial" w:cs="Arial"/>
        </w:rPr>
        <w:t xml:space="preserve">zaprasza na </w:t>
      </w:r>
      <w:r w:rsidRPr="002B3D31">
        <w:rPr>
          <w:rFonts w:ascii="Arial" w:hAnsi="Arial" w:cs="Arial"/>
          <w:b/>
          <w:bCs/>
        </w:rPr>
        <w:t>bezpłatne webinarium</w:t>
      </w:r>
      <w:r w:rsidRPr="002B3D31">
        <w:rPr>
          <w:rFonts w:ascii="Arial" w:hAnsi="Arial" w:cs="Arial"/>
        </w:rPr>
        <w:t>:</w:t>
      </w:r>
      <w:r w:rsidRPr="002B3D31">
        <w:rPr>
          <w:rFonts w:ascii="Arial" w:hAnsi="Arial" w:cs="Arial"/>
          <w:b/>
          <w:bCs/>
        </w:rPr>
        <w:t> </w:t>
      </w:r>
    </w:p>
    <w:p w14:paraId="24207193" w14:textId="77777777" w:rsidR="002B3D31" w:rsidRPr="002B3D31" w:rsidRDefault="002B3D31" w:rsidP="002B3D31">
      <w:pPr>
        <w:shd w:val="clear" w:color="auto" w:fill="FDFCFB"/>
        <w:jc w:val="both"/>
        <w:rPr>
          <w:rFonts w:ascii="Arial" w:hAnsi="Arial" w:cs="Arial"/>
        </w:rPr>
      </w:pPr>
      <w:r w:rsidRPr="002B3D31">
        <w:rPr>
          <w:rFonts w:ascii="Arial" w:hAnsi="Arial" w:cs="Arial"/>
          <w:b/>
          <w:bCs/>
        </w:rPr>
        <w:t> </w:t>
      </w:r>
    </w:p>
    <w:p w14:paraId="0BB1CD34" w14:textId="77777777" w:rsidR="002B3D31" w:rsidRPr="002B3D31" w:rsidRDefault="002B3D31" w:rsidP="002B3D31">
      <w:pPr>
        <w:shd w:val="clear" w:color="auto" w:fill="FDFCFB"/>
        <w:jc w:val="both"/>
        <w:textAlignment w:val="baseline"/>
        <w:rPr>
          <w:rFonts w:ascii="Arial" w:hAnsi="Arial" w:cs="Arial"/>
        </w:rPr>
      </w:pPr>
      <w:r w:rsidRPr="002B3D31">
        <w:rPr>
          <w:rFonts w:ascii="Arial" w:hAnsi="Arial" w:cs="Arial"/>
          <w:b/>
          <w:bCs/>
          <w:sz w:val="28"/>
          <w:szCs w:val="28"/>
        </w:rPr>
        <w:t>Ochrona przeciwpożarowa w przemyśle</w:t>
      </w:r>
    </w:p>
    <w:p w14:paraId="3F19EB3A" w14:textId="77777777" w:rsidR="002B3D31" w:rsidRPr="002B3D31" w:rsidRDefault="002B3D31" w:rsidP="002B3D31">
      <w:pPr>
        <w:shd w:val="clear" w:color="auto" w:fill="FDFCFB"/>
        <w:jc w:val="both"/>
        <w:textAlignment w:val="baseline"/>
        <w:rPr>
          <w:rFonts w:ascii="Arial" w:hAnsi="Arial" w:cs="Arial"/>
        </w:rPr>
      </w:pPr>
      <w:r w:rsidRPr="002B3D31">
        <w:rPr>
          <w:rFonts w:ascii="Arial" w:hAnsi="Arial" w:cs="Arial"/>
        </w:rPr>
        <w:t> </w:t>
      </w:r>
    </w:p>
    <w:p w14:paraId="6061F7C5" w14:textId="77777777" w:rsidR="002B3D31" w:rsidRPr="002B3D31" w:rsidRDefault="002B3D31" w:rsidP="002B3D31">
      <w:pPr>
        <w:shd w:val="clear" w:color="auto" w:fill="FDFCFB"/>
        <w:jc w:val="both"/>
        <w:textAlignment w:val="baseline"/>
        <w:rPr>
          <w:rFonts w:ascii="Arial" w:hAnsi="Arial" w:cs="Arial"/>
        </w:rPr>
      </w:pPr>
      <w:r w:rsidRPr="002B3D31">
        <w:rPr>
          <w:rFonts w:ascii="Arial" w:hAnsi="Arial" w:cs="Arial"/>
        </w:rPr>
        <w:t xml:space="preserve">które odbędzie się </w:t>
      </w:r>
      <w:r w:rsidRPr="002B3D31">
        <w:rPr>
          <w:rFonts w:ascii="Arial" w:hAnsi="Arial" w:cs="Arial"/>
          <w:b/>
          <w:bCs/>
          <w:shd w:val="clear" w:color="auto" w:fill="FFFF00"/>
        </w:rPr>
        <w:t>15 czerwca 2021 r. od 12:00 do 13:30.</w:t>
      </w:r>
    </w:p>
    <w:p w14:paraId="296B2965" w14:textId="77777777" w:rsidR="002B3D31" w:rsidRPr="002B3D31" w:rsidRDefault="002B3D31" w:rsidP="002B3D31">
      <w:pPr>
        <w:shd w:val="clear" w:color="auto" w:fill="FDFCFB"/>
        <w:jc w:val="both"/>
        <w:textAlignment w:val="baseline"/>
        <w:rPr>
          <w:rFonts w:ascii="Arial" w:hAnsi="Arial" w:cs="Arial"/>
        </w:rPr>
      </w:pPr>
      <w:r w:rsidRPr="002B3D31">
        <w:rPr>
          <w:rFonts w:ascii="Arial" w:hAnsi="Arial" w:cs="Arial"/>
          <w:b/>
          <w:bCs/>
        </w:rPr>
        <w:t>Prosimy o przekazanie zaproszenia do osób odpowiedzialnych za obszar w państwa firmie.</w:t>
      </w:r>
    </w:p>
    <w:p w14:paraId="0F1FBF97" w14:textId="77777777" w:rsidR="002B3D31" w:rsidRPr="002B3D31" w:rsidRDefault="002B3D31" w:rsidP="002B3D31">
      <w:pPr>
        <w:shd w:val="clear" w:color="auto" w:fill="FDFCFB"/>
        <w:jc w:val="both"/>
        <w:rPr>
          <w:rFonts w:ascii="Arial" w:hAnsi="Arial" w:cs="Arial"/>
        </w:rPr>
      </w:pPr>
      <w:r w:rsidRPr="002B3D31">
        <w:rPr>
          <w:rFonts w:ascii="Arial" w:hAnsi="Arial" w:cs="Arial"/>
        </w:rPr>
        <w:t> </w:t>
      </w:r>
    </w:p>
    <w:p w14:paraId="5005CAA9" w14:textId="77777777" w:rsidR="002B3D31" w:rsidRPr="002B3D31" w:rsidRDefault="002B3D31" w:rsidP="002B3D31">
      <w:pPr>
        <w:shd w:val="clear" w:color="auto" w:fill="FDFCFB"/>
        <w:jc w:val="both"/>
        <w:rPr>
          <w:rFonts w:ascii="Arial" w:hAnsi="Arial" w:cs="Arial"/>
        </w:rPr>
      </w:pPr>
      <w:r w:rsidRPr="002B3D31">
        <w:rPr>
          <w:rFonts w:ascii="Arial" w:hAnsi="Arial" w:cs="Arial"/>
          <w:b/>
          <w:bCs/>
        </w:rPr>
        <w:t>Agenda:</w:t>
      </w:r>
      <w:r w:rsidRPr="002B3D31">
        <w:rPr>
          <w:rFonts w:ascii="Arial" w:hAnsi="Arial" w:cs="Arial"/>
        </w:rPr>
        <w:t> </w:t>
      </w:r>
    </w:p>
    <w:p w14:paraId="093CA830" w14:textId="77777777" w:rsidR="002B3D31" w:rsidRPr="002B3D31" w:rsidRDefault="002B3D31" w:rsidP="002B3D31">
      <w:pPr>
        <w:numPr>
          <w:ilvl w:val="0"/>
          <w:numId w:val="1"/>
        </w:numPr>
        <w:shd w:val="clear" w:color="auto" w:fill="FDFCFB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B3D31">
        <w:rPr>
          <w:rFonts w:ascii="Arial" w:eastAsia="Times New Roman" w:hAnsi="Arial" w:cs="Arial"/>
        </w:rPr>
        <w:t>Przepisy z zakresu ochrony przeciwpożarowej;</w:t>
      </w:r>
    </w:p>
    <w:p w14:paraId="770CF766" w14:textId="77777777" w:rsidR="002B3D31" w:rsidRPr="002B3D31" w:rsidRDefault="002B3D31" w:rsidP="002B3D31">
      <w:pPr>
        <w:numPr>
          <w:ilvl w:val="0"/>
          <w:numId w:val="1"/>
        </w:numPr>
        <w:shd w:val="clear" w:color="auto" w:fill="FDFCFB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B3D31">
        <w:rPr>
          <w:rFonts w:ascii="Arial" w:eastAsia="Times New Roman" w:hAnsi="Arial" w:cs="Arial"/>
        </w:rPr>
        <w:t>Organizacja ochrony przeciwpożarowej Polsce na trzech poziomach;</w:t>
      </w:r>
    </w:p>
    <w:p w14:paraId="477C0C93" w14:textId="77777777" w:rsidR="002B3D31" w:rsidRPr="002B3D31" w:rsidRDefault="002B3D31" w:rsidP="002B3D31">
      <w:pPr>
        <w:numPr>
          <w:ilvl w:val="0"/>
          <w:numId w:val="1"/>
        </w:numPr>
        <w:shd w:val="clear" w:color="auto" w:fill="FDFCFB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B3D31">
        <w:rPr>
          <w:rFonts w:ascii="Arial" w:eastAsia="Times New Roman" w:hAnsi="Arial" w:cs="Arial"/>
        </w:rPr>
        <w:t>Pożar – definicja:</w:t>
      </w:r>
    </w:p>
    <w:p w14:paraId="7CFB3B71" w14:textId="77777777" w:rsidR="002B3D31" w:rsidRPr="002B3D31" w:rsidRDefault="002B3D31" w:rsidP="002B3D31">
      <w:pPr>
        <w:numPr>
          <w:ilvl w:val="1"/>
          <w:numId w:val="2"/>
        </w:numPr>
        <w:shd w:val="clear" w:color="auto" w:fill="FDFCFB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B3D31">
        <w:rPr>
          <w:rFonts w:ascii="Arial" w:eastAsia="Times New Roman" w:hAnsi="Arial" w:cs="Arial"/>
        </w:rPr>
        <w:t>Proces spalania w warunkach pożarowych i zjawiska towarzyszące,</w:t>
      </w:r>
    </w:p>
    <w:p w14:paraId="4D24484C" w14:textId="77777777" w:rsidR="002B3D31" w:rsidRPr="002B3D31" w:rsidRDefault="002B3D31" w:rsidP="002B3D31">
      <w:pPr>
        <w:numPr>
          <w:ilvl w:val="1"/>
          <w:numId w:val="2"/>
        </w:numPr>
        <w:shd w:val="clear" w:color="auto" w:fill="FDFCFB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B3D31">
        <w:rPr>
          <w:rFonts w:ascii="Arial" w:eastAsia="Times New Roman" w:hAnsi="Arial" w:cs="Arial"/>
        </w:rPr>
        <w:t>Klasyfikacja pożarów,</w:t>
      </w:r>
    </w:p>
    <w:p w14:paraId="03F67B55" w14:textId="77777777" w:rsidR="002B3D31" w:rsidRPr="002B3D31" w:rsidRDefault="002B3D31" w:rsidP="002B3D31">
      <w:pPr>
        <w:numPr>
          <w:ilvl w:val="1"/>
          <w:numId w:val="2"/>
        </w:numPr>
        <w:shd w:val="clear" w:color="auto" w:fill="FDFCFB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B3D31">
        <w:rPr>
          <w:rFonts w:ascii="Arial" w:eastAsia="Times New Roman" w:hAnsi="Arial" w:cs="Arial"/>
        </w:rPr>
        <w:t xml:space="preserve">Sposoby gaszenia pożarów oraz podręczny sprzęt </w:t>
      </w:r>
      <w:proofErr w:type="spellStart"/>
      <w:r w:rsidRPr="002B3D31">
        <w:rPr>
          <w:rFonts w:ascii="Arial" w:eastAsia="Times New Roman" w:hAnsi="Arial" w:cs="Arial"/>
        </w:rPr>
        <w:t>gaśnicz</w:t>
      </w:r>
      <w:proofErr w:type="spellEnd"/>
      <w:r w:rsidRPr="002B3D31">
        <w:rPr>
          <w:rFonts w:ascii="Arial" w:eastAsia="Times New Roman" w:hAnsi="Arial" w:cs="Arial"/>
        </w:rPr>
        <w:t>,;</w:t>
      </w:r>
    </w:p>
    <w:p w14:paraId="21E618B0" w14:textId="77777777" w:rsidR="002B3D31" w:rsidRPr="002B3D31" w:rsidRDefault="002B3D31" w:rsidP="002B3D31">
      <w:pPr>
        <w:numPr>
          <w:ilvl w:val="1"/>
          <w:numId w:val="2"/>
        </w:numPr>
        <w:shd w:val="clear" w:color="auto" w:fill="FDFCFB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B3D31">
        <w:rPr>
          <w:rFonts w:ascii="Arial" w:eastAsia="Times New Roman" w:hAnsi="Arial" w:cs="Arial"/>
        </w:rPr>
        <w:t>Przyczyny pożarów;</w:t>
      </w:r>
    </w:p>
    <w:p w14:paraId="134DE33E" w14:textId="77777777" w:rsidR="002B3D31" w:rsidRPr="002B3D31" w:rsidRDefault="002B3D31" w:rsidP="002B3D31">
      <w:pPr>
        <w:numPr>
          <w:ilvl w:val="0"/>
          <w:numId w:val="3"/>
        </w:numPr>
        <w:shd w:val="clear" w:color="auto" w:fill="FDFCFB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B3D31">
        <w:rPr>
          <w:rFonts w:ascii="Arial" w:eastAsia="Times New Roman" w:hAnsi="Arial" w:cs="Arial"/>
        </w:rPr>
        <w:t>Sposoby postępowania w przypadku powstania pożaru lub innej sytuacji awaryjnej – instrukcja bezpieczeństwa pożarowego obiektu;</w:t>
      </w:r>
    </w:p>
    <w:p w14:paraId="2E138A0E" w14:textId="77777777" w:rsidR="002B3D31" w:rsidRPr="002B3D31" w:rsidRDefault="002B3D31" w:rsidP="002B3D31">
      <w:pPr>
        <w:numPr>
          <w:ilvl w:val="0"/>
          <w:numId w:val="3"/>
        </w:numPr>
        <w:shd w:val="clear" w:color="auto" w:fill="FDFCFB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B3D31">
        <w:rPr>
          <w:rFonts w:ascii="Arial" w:eastAsia="Times New Roman" w:hAnsi="Arial" w:cs="Arial"/>
        </w:rPr>
        <w:t>Przygotowanie obiektów w odniesieniu do ochrony przeciwpożarowej:</w:t>
      </w:r>
    </w:p>
    <w:p w14:paraId="3EA40E55" w14:textId="77777777" w:rsidR="002B3D31" w:rsidRPr="002B3D31" w:rsidRDefault="002B3D31" w:rsidP="002B3D31">
      <w:pPr>
        <w:numPr>
          <w:ilvl w:val="1"/>
          <w:numId w:val="4"/>
        </w:numPr>
        <w:shd w:val="clear" w:color="auto" w:fill="FDFCFB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B3D31">
        <w:rPr>
          <w:rFonts w:ascii="Arial" w:eastAsia="Times New Roman" w:hAnsi="Arial" w:cs="Arial"/>
        </w:rPr>
        <w:t>Oddzielenia przeciwpożarowe,</w:t>
      </w:r>
    </w:p>
    <w:p w14:paraId="36C6A527" w14:textId="77777777" w:rsidR="002B3D31" w:rsidRPr="002B3D31" w:rsidRDefault="002B3D31" w:rsidP="002B3D31">
      <w:pPr>
        <w:numPr>
          <w:ilvl w:val="1"/>
          <w:numId w:val="4"/>
        </w:numPr>
        <w:shd w:val="clear" w:color="auto" w:fill="FDFCFB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B3D31">
        <w:rPr>
          <w:rFonts w:ascii="Arial" w:eastAsia="Times New Roman" w:hAnsi="Arial" w:cs="Arial"/>
        </w:rPr>
        <w:t>System sygnalizacji pożaru,</w:t>
      </w:r>
    </w:p>
    <w:p w14:paraId="7DBA8D93" w14:textId="77777777" w:rsidR="002B3D31" w:rsidRPr="002B3D31" w:rsidRDefault="002B3D31" w:rsidP="002B3D31">
      <w:pPr>
        <w:numPr>
          <w:ilvl w:val="1"/>
          <w:numId w:val="4"/>
        </w:numPr>
        <w:shd w:val="clear" w:color="auto" w:fill="FDFCFB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B3D31">
        <w:rPr>
          <w:rFonts w:ascii="Arial" w:eastAsia="Times New Roman" w:hAnsi="Arial" w:cs="Arial"/>
        </w:rPr>
        <w:t>Systemy oddymiania,</w:t>
      </w:r>
    </w:p>
    <w:p w14:paraId="78D63A62" w14:textId="77777777" w:rsidR="002B3D31" w:rsidRPr="002B3D31" w:rsidRDefault="002B3D31" w:rsidP="002B3D31">
      <w:pPr>
        <w:numPr>
          <w:ilvl w:val="1"/>
          <w:numId w:val="4"/>
        </w:numPr>
        <w:shd w:val="clear" w:color="auto" w:fill="FDFCFB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B3D31">
        <w:rPr>
          <w:rFonts w:ascii="Arial" w:eastAsia="Times New Roman" w:hAnsi="Arial" w:cs="Arial"/>
        </w:rPr>
        <w:t>Systemy gaszenia,</w:t>
      </w:r>
    </w:p>
    <w:p w14:paraId="4D8AB6B7" w14:textId="77777777" w:rsidR="002B3D31" w:rsidRPr="002B3D31" w:rsidRDefault="002B3D31" w:rsidP="002B3D31">
      <w:pPr>
        <w:numPr>
          <w:ilvl w:val="1"/>
          <w:numId w:val="4"/>
        </w:numPr>
        <w:shd w:val="clear" w:color="auto" w:fill="FDFCFB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B3D31">
        <w:rPr>
          <w:rFonts w:ascii="Arial" w:eastAsia="Times New Roman" w:hAnsi="Arial" w:cs="Arial"/>
        </w:rPr>
        <w:t>Wewnętrzna i zewnętrzna sieć hydrantowa,</w:t>
      </w:r>
    </w:p>
    <w:p w14:paraId="5D9060B9" w14:textId="77777777" w:rsidR="002B3D31" w:rsidRPr="002B3D31" w:rsidRDefault="002B3D31" w:rsidP="002B3D31">
      <w:pPr>
        <w:numPr>
          <w:ilvl w:val="1"/>
          <w:numId w:val="4"/>
        </w:numPr>
        <w:shd w:val="clear" w:color="auto" w:fill="FDFCFB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B3D31">
        <w:rPr>
          <w:rFonts w:ascii="Arial" w:eastAsia="Times New Roman" w:hAnsi="Arial" w:cs="Arial"/>
        </w:rPr>
        <w:t xml:space="preserve">Drogi pożarowe; </w:t>
      </w:r>
    </w:p>
    <w:p w14:paraId="06DB75AC" w14:textId="77777777" w:rsidR="002B3D31" w:rsidRPr="002B3D31" w:rsidRDefault="002B3D31" w:rsidP="002B3D31">
      <w:pPr>
        <w:numPr>
          <w:ilvl w:val="0"/>
          <w:numId w:val="5"/>
        </w:numPr>
        <w:shd w:val="clear" w:color="auto" w:fill="FDFCFB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B3D31">
        <w:rPr>
          <w:rFonts w:ascii="Arial" w:eastAsia="Times New Roman" w:hAnsi="Arial" w:cs="Arial"/>
        </w:rPr>
        <w:t>Praktyczne sprawdzenie warunków ewakuacji – szkolenia i ćwiczenia praktyczne.</w:t>
      </w:r>
    </w:p>
    <w:p w14:paraId="2C3E0082" w14:textId="77777777" w:rsidR="002B3D31" w:rsidRPr="002B3D31" w:rsidRDefault="002B3D31" w:rsidP="002B3D31">
      <w:pPr>
        <w:shd w:val="clear" w:color="auto" w:fill="FDFCFB"/>
        <w:jc w:val="both"/>
        <w:rPr>
          <w:rFonts w:ascii="Arial" w:hAnsi="Arial" w:cs="Arial"/>
        </w:rPr>
      </w:pPr>
      <w:r w:rsidRPr="002B3D31">
        <w:rPr>
          <w:rFonts w:ascii="Arial" w:hAnsi="Arial" w:cs="Arial"/>
          <w:b/>
          <w:bCs/>
        </w:rPr>
        <w:t>Spotkanie poprowadzi </w:t>
      </w:r>
      <w:r w:rsidRPr="002B3D31">
        <w:rPr>
          <w:rFonts w:ascii="Arial" w:hAnsi="Arial" w:cs="Arial"/>
        </w:rPr>
        <w:t xml:space="preserve"> Funkcjonariusz Państwowej Straży Pożarnej z ponad 25-letnim doświadczeniem w zawodzie. Inżynier bezpieczeństwa pożarowego budynków,  specjalista w zakresie organizacji ratownictwa. Absolwent studiów podyplomowych Szkoły Głównej Służby Pożarniczej – zapobieganie pożarom i awariom. Dowódca Specjalistycznej Grupy Poszukiwawczo-Ratowniczej funkcjonującej w ramach USAR Poland, starszy ratownik wysokościowy. </w:t>
      </w:r>
    </w:p>
    <w:p w14:paraId="59DC5809" w14:textId="02B86750" w:rsidR="00336F31" w:rsidRDefault="00336F31"/>
    <w:p w14:paraId="776014B7" w14:textId="430F5D22" w:rsidR="00A47264" w:rsidRDefault="00A47264">
      <w:r>
        <w:t>Link do rejestracji:</w:t>
      </w:r>
    </w:p>
    <w:p w14:paraId="4C6E2D81" w14:textId="39D489CD" w:rsidR="00A47264" w:rsidRDefault="00A47264"/>
    <w:p w14:paraId="11F6C506" w14:textId="77777777" w:rsidR="00A47264" w:rsidRDefault="00A47264" w:rsidP="00A47264">
      <w:pPr>
        <w:spacing w:after="240"/>
        <w:rPr>
          <w:rFonts w:ascii="Arial" w:hAnsi="Arial" w:cs="Arial"/>
          <w:color w:val="000000"/>
        </w:rPr>
      </w:pPr>
      <w:hyperlink r:id="rId5" w:tgtFrame="_blank" w:history="1">
        <w:r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https://wsseinvestpark.clickmeeting.com/ochrona-przeciwpozarowa-w-przemysle/register?_ga=2.88747739.1561700965.1623047861-1487396930.1589460888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9B75271" w14:textId="77777777" w:rsidR="00A47264" w:rsidRPr="002B3D31" w:rsidRDefault="00A47264"/>
    <w:sectPr w:rsidR="00A47264" w:rsidRPr="002B3D31" w:rsidSect="00360D57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7933"/>
    <w:multiLevelType w:val="multilevel"/>
    <w:tmpl w:val="E6282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57C0E"/>
    <w:multiLevelType w:val="multilevel"/>
    <w:tmpl w:val="F2A2E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5179FF"/>
    <w:multiLevelType w:val="multilevel"/>
    <w:tmpl w:val="060AF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B0E22"/>
    <w:multiLevelType w:val="multilevel"/>
    <w:tmpl w:val="C3623E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E47D07"/>
    <w:multiLevelType w:val="multilevel"/>
    <w:tmpl w:val="89E6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D"/>
    <w:rsid w:val="00296D1D"/>
    <w:rsid w:val="002B3D31"/>
    <w:rsid w:val="00336F31"/>
    <w:rsid w:val="00360D57"/>
    <w:rsid w:val="00464807"/>
    <w:rsid w:val="00511C3D"/>
    <w:rsid w:val="00A47264"/>
    <w:rsid w:val="00DB66A1"/>
    <w:rsid w:val="00F0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779F"/>
  <w15:chartTrackingRefBased/>
  <w15:docId w15:val="{B8ADF896-77B6-4BBD-8807-753A10E3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D31"/>
    <w:pPr>
      <w:jc w:val="left"/>
    </w:pPr>
    <w:rPr>
      <w:rFonts w:ascii="Calibri" w:hAnsi="Calibri" w:cs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7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sseinvestpark.clickmeeting.com/ochrona-przeciwpozarowa-w-przemysle/register?_ga=2.88747739.1561700965.1623047861-1487396930.1589460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2021-06-09T11:48:00Z</dcterms:created>
  <dcterms:modified xsi:type="dcterms:W3CDTF">2021-06-09T11:48:00Z</dcterms:modified>
</cp:coreProperties>
</file>